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5F84" w14:textId="77777777" w:rsidR="00011EFC" w:rsidRDefault="00011EFC" w:rsidP="00011EFC">
      <w:pPr>
        <w:spacing w:after="0" w:line="240" w:lineRule="auto"/>
        <w:contextualSpacing/>
      </w:pPr>
      <w:r>
        <w:t>INTERNSHIP JOB DESCRIPTION</w:t>
      </w:r>
    </w:p>
    <w:p w14:paraId="2FCE2ACA" w14:textId="77777777" w:rsidR="00011EFC" w:rsidRDefault="00011EFC" w:rsidP="00011EFC">
      <w:pPr>
        <w:spacing w:after="0" w:line="240" w:lineRule="auto"/>
        <w:contextualSpacing/>
      </w:pPr>
    </w:p>
    <w:p w14:paraId="134C4713" w14:textId="77777777" w:rsidR="00011EFC" w:rsidRDefault="00011EFC" w:rsidP="00011EFC">
      <w:pPr>
        <w:spacing w:after="0" w:line="240" w:lineRule="auto"/>
        <w:contextualSpacing/>
      </w:pPr>
      <w:r>
        <w:t>Position: Church College Intern</w:t>
      </w:r>
    </w:p>
    <w:p w14:paraId="704F6683" w14:textId="77777777" w:rsidR="00011EFC" w:rsidRDefault="00011EFC" w:rsidP="00011EFC">
      <w:pPr>
        <w:spacing w:after="0" w:line="240" w:lineRule="auto"/>
        <w:contextualSpacing/>
      </w:pPr>
      <w:r>
        <w:t>Duration: Summer 2026</w:t>
      </w:r>
    </w:p>
    <w:p w14:paraId="311C9BCA" w14:textId="77777777" w:rsidR="00011EFC" w:rsidRDefault="00011EFC" w:rsidP="00011EFC">
      <w:pPr>
        <w:spacing w:after="0" w:line="240" w:lineRule="auto"/>
        <w:contextualSpacing/>
      </w:pPr>
      <w:r>
        <w:t>Location: Northern Light Church of Christ, Brooklyn Park, MN</w:t>
      </w:r>
    </w:p>
    <w:p w14:paraId="319152F3" w14:textId="77777777" w:rsidR="00011EFC" w:rsidRDefault="00011EFC" w:rsidP="00011EFC">
      <w:pPr>
        <w:spacing w:after="0" w:line="240" w:lineRule="auto"/>
        <w:contextualSpacing/>
      </w:pPr>
      <w:r>
        <w:t>Reports To: Senior Minister</w:t>
      </w:r>
    </w:p>
    <w:p w14:paraId="2F280174" w14:textId="77777777" w:rsidR="00011EFC" w:rsidRDefault="00011EFC" w:rsidP="00011EFC">
      <w:pPr>
        <w:spacing w:after="0" w:line="240" w:lineRule="auto"/>
        <w:contextualSpacing/>
      </w:pPr>
    </w:p>
    <w:p w14:paraId="2CCC9C6E" w14:textId="77777777" w:rsidR="00011EFC" w:rsidRDefault="00011EFC" w:rsidP="00011EFC">
      <w:pPr>
        <w:spacing w:after="0" w:line="240" w:lineRule="auto"/>
        <w:contextualSpacing/>
      </w:pPr>
      <w:r>
        <w:t>Position Overview</w:t>
      </w:r>
    </w:p>
    <w:p w14:paraId="6A55FFEB" w14:textId="77777777" w:rsidR="00011EFC" w:rsidRDefault="00011EFC" w:rsidP="00011EFC">
      <w:pPr>
        <w:spacing w:after="0" w:line="240" w:lineRule="auto"/>
        <w:contextualSpacing/>
      </w:pPr>
      <w:r>
        <w:t>The Church College Intern will assist with ministry activities at a Church of Christ congregation, gaining practical experience while upholding the teachings and values consistent with Church of Christ doctrine. This internship is ideal for college students seeking to deepen their faith and contribute to the church community.</w:t>
      </w:r>
    </w:p>
    <w:p w14:paraId="0047B9D5" w14:textId="77777777" w:rsidR="00011EFC" w:rsidRDefault="00011EFC" w:rsidP="00011EFC">
      <w:pPr>
        <w:spacing w:after="0" w:line="240" w:lineRule="auto"/>
        <w:contextualSpacing/>
      </w:pPr>
    </w:p>
    <w:p w14:paraId="5AB0E397" w14:textId="77777777" w:rsidR="00011EFC" w:rsidRDefault="00011EFC" w:rsidP="00011EFC">
      <w:pPr>
        <w:spacing w:after="0" w:line="240" w:lineRule="auto"/>
        <w:contextualSpacing/>
      </w:pPr>
      <w:r>
        <w:t>Key Responsibilities</w:t>
      </w:r>
    </w:p>
    <w:p w14:paraId="643B7E3F" w14:textId="1C93DB57" w:rsidR="00011EFC" w:rsidRDefault="00011EFC" w:rsidP="00011EFC">
      <w:pPr>
        <w:pStyle w:val="ListParagraph"/>
        <w:numPr>
          <w:ilvl w:val="0"/>
          <w:numId w:val="4"/>
        </w:numPr>
        <w:spacing w:after="0" w:line="240" w:lineRule="auto"/>
      </w:pPr>
      <w:r>
        <w:t>Support church staff in organizing worship services and church events in alignment with Church of Christ practices</w:t>
      </w:r>
    </w:p>
    <w:p w14:paraId="596728A0" w14:textId="06EAD674" w:rsidR="00011EFC" w:rsidRDefault="00011EFC" w:rsidP="00011EFC">
      <w:pPr>
        <w:pStyle w:val="ListParagraph"/>
        <w:numPr>
          <w:ilvl w:val="0"/>
          <w:numId w:val="4"/>
        </w:numPr>
        <w:spacing w:after="0" w:line="240" w:lineRule="auto"/>
      </w:pPr>
      <w:r>
        <w:t>Assist with youth and college ministry programs, including planning and leading activities that reflect biblical teachings</w:t>
      </w:r>
    </w:p>
    <w:p w14:paraId="658E77FC" w14:textId="13E54A6C" w:rsidR="00011EFC" w:rsidRDefault="00011EFC" w:rsidP="00011EFC">
      <w:pPr>
        <w:pStyle w:val="ListParagraph"/>
        <w:numPr>
          <w:ilvl w:val="0"/>
          <w:numId w:val="4"/>
        </w:numPr>
        <w:spacing w:after="0" w:line="240" w:lineRule="auto"/>
      </w:pPr>
      <w:r>
        <w:t>Manage social media and communication efforts to positively represent the church</w:t>
      </w:r>
    </w:p>
    <w:p w14:paraId="259DF409" w14:textId="613973BE" w:rsidR="00011EFC" w:rsidRDefault="00011EFC" w:rsidP="00011EFC">
      <w:pPr>
        <w:pStyle w:val="ListParagraph"/>
        <w:numPr>
          <w:ilvl w:val="0"/>
          <w:numId w:val="4"/>
        </w:numPr>
        <w:spacing w:after="0" w:line="240" w:lineRule="auto"/>
      </w:pPr>
      <w:r>
        <w:t>Participate in community outreach and service projects</w:t>
      </w:r>
    </w:p>
    <w:p w14:paraId="37A7CFEB" w14:textId="682583C8" w:rsidR="00011EFC" w:rsidRDefault="00011EFC" w:rsidP="00011EFC">
      <w:pPr>
        <w:pStyle w:val="ListParagraph"/>
        <w:numPr>
          <w:ilvl w:val="0"/>
          <w:numId w:val="4"/>
        </w:numPr>
        <w:spacing w:after="0" w:line="240" w:lineRule="auto"/>
      </w:pPr>
      <w:r>
        <w:t>Provide administrative support such as preparation of materials, record-keeping, and scheduling</w:t>
      </w:r>
    </w:p>
    <w:p w14:paraId="3BE02B42" w14:textId="23FDFA0A" w:rsidR="00011EFC" w:rsidRDefault="00011EFC" w:rsidP="00011EFC">
      <w:pPr>
        <w:pStyle w:val="ListParagraph"/>
        <w:numPr>
          <w:ilvl w:val="0"/>
          <w:numId w:val="4"/>
        </w:numPr>
        <w:spacing w:after="0" w:line="240" w:lineRule="auto"/>
      </w:pPr>
      <w:r>
        <w:t>Attend weekly staff meetings and trainings to grow in ministry knowledge</w:t>
      </w:r>
    </w:p>
    <w:p w14:paraId="21E8685B" w14:textId="20B28794" w:rsidR="00011EFC" w:rsidRDefault="00011EFC" w:rsidP="00011EFC">
      <w:pPr>
        <w:pStyle w:val="ListParagraph"/>
        <w:numPr>
          <w:ilvl w:val="0"/>
          <w:numId w:val="4"/>
        </w:numPr>
        <w:spacing w:after="0" w:line="240" w:lineRule="auto"/>
      </w:pPr>
      <w:r>
        <w:t>Other duties as assigned</w:t>
      </w:r>
    </w:p>
    <w:p w14:paraId="6BF83BAE" w14:textId="77777777" w:rsidR="00011EFC" w:rsidRDefault="00011EFC" w:rsidP="00011EFC">
      <w:pPr>
        <w:spacing w:after="0" w:line="240" w:lineRule="auto"/>
        <w:contextualSpacing/>
      </w:pPr>
    </w:p>
    <w:p w14:paraId="2D166D23" w14:textId="77777777" w:rsidR="00011EFC" w:rsidRDefault="00011EFC" w:rsidP="00011EFC">
      <w:pPr>
        <w:spacing w:after="0" w:line="240" w:lineRule="auto"/>
        <w:contextualSpacing/>
      </w:pPr>
      <w:r>
        <w:t>Qualifications</w:t>
      </w:r>
    </w:p>
    <w:p w14:paraId="506592FC" w14:textId="77777777" w:rsidR="00011EFC" w:rsidRDefault="00011EFC" w:rsidP="00011EFC">
      <w:pPr>
        <w:spacing w:after="0" w:line="240" w:lineRule="auto"/>
        <w:contextualSpacing/>
      </w:pPr>
    </w:p>
    <w:p w14:paraId="63C49B05" w14:textId="4457E4B5" w:rsidR="00011EFC" w:rsidRDefault="00011EFC" w:rsidP="00011EFC">
      <w:pPr>
        <w:pStyle w:val="ListParagraph"/>
        <w:numPr>
          <w:ilvl w:val="0"/>
          <w:numId w:val="5"/>
        </w:numPr>
        <w:spacing w:after="0" w:line="240" w:lineRule="auto"/>
      </w:pPr>
      <w:r>
        <w:t>Currently enrolled in college or university</w:t>
      </w:r>
    </w:p>
    <w:p w14:paraId="087C07FB" w14:textId="7920582A" w:rsidR="00011EFC" w:rsidRDefault="00011EFC" w:rsidP="00011EFC">
      <w:pPr>
        <w:pStyle w:val="ListParagraph"/>
        <w:numPr>
          <w:ilvl w:val="0"/>
          <w:numId w:val="5"/>
        </w:numPr>
        <w:spacing w:after="0" w:line="240" w:lineRule="auto"/>
      </w:pPr>
      <w:r>
        <w:t>Active faith and commitment to the beliefs and practices of the Church of Christ</w:t>
      </w:r>
    </w:p>
    <w:p w14:paraId="194AD0A6" w14:textId="68B36223" w:rsidR="00011EFC" w:rsidRDefault="00011EFC" w:rsidP="00011EFC">
      <w:pPr>
        <w:pStyle w:val="ListParagraph"/>
        <w:numPr>
          <w:ilvl w:val="0"/>
          <w:numId w:val="5"/>
        </w:numPr>
        <w:spacing w:after="0" w:line="240" w:lineRule="auto"/>
      </w:pPr>
      <w:r>
        <w:t>Preferably a local candidate from the Twin Cities, MN area</w:t>
      </w:r>
    </w:p>
    <w:p w14:paraId="66332713" w14:textId="1FD76C96" w:rsidR="00011EFC" w:rsidRDefault="00011EFC" w:rsidP="00011EFC">
      <w:pPr>
        <w:pStyle w:val="ListParagraph"/>
        <w:numPr>
          <w:ilvl w:val="0"/>
          <w:numId w:val="5"/>
        </w:numPr>
        <w:spacing w:after="0" w:line="240" w:lineRule="auto"/>
      </w:pPr>
      <w:r>
        <w:t>Strong interpersonal and communication skills</w:t>
      </w:r>
    </w:p>
    <w:p w14:paraId="536EFBA3" w14:textId="1F3B746C" w:rsidR="00011EFC" w:rsidRDefault="00011EFC" w:rsidP="00011EFC">
      <w:pPr>
        <w:pStyle w:val="ListParagraph"/>
        <w:numPr>
          <w:ilvl w:val="0"/>
          <w:numId w:val="5"/>
        </w:numPr>
        <w:spacing w:after="0" w:line="240" w:lineRule="auto"/>
      </w:pPr>
      <w:r>
        <w:t>Passionate about serving the church and helping others grow spiritually</w:t>
      </w:r>
    </w:p>
    <w:p w14:paraId="63B88018" w14:textId="39667B7D" w:rsidR="00011EFC" w:rsidRDefault="00011EFC" w:rsidP="00011EFC">
      <w:pPr>
        <w:pStyle w:val="ListParagraph"/>
        <w:numPr>
          <w:ilvl w:val="0"/>
          <w:numId w:val="5"/>
        </w:numPr>
        <w:spacing w:after="0" w:line="240" w:lineRule="auto"/>
      </w:pPr>
      <w:r>
        <w:t>Ability to work independently and collaboratively</w:t>
      </w:r>
    </w:p>
    <w:p w14:paraId="3816F76E" w14:textId="111DBBEF" w:rsidR="00011EFC" w:rsidRDefault="00011EFC" w:rsidP="00011EFC">
      <w:pPr>
        <w:pStyle w:val="ListParagraph"/>
        <w:numPr>
          <w:ilvl w:val="0"/>
          <w:numId w:val="5"/>
        </w:numPr>
        <w:spacing w:after="0" w:line="240" w:lineRule="auto"/>
      </w:pPr>
      <w:r>
        <w:t>Basic proficiency with social media and Microsoft Office or Google Suite</w:t>
      </w:r>
    </w:p>
    <w:p w14:paraId="641F0137" w14:textId="161FCD6B" w:rsidR="00011EFC" w:rsidRDefault="00011EFC" w:rsidP="00011EFC">
      <w:pPr>
        <w:pStyle w:val="ListParagraph"/>
        <w:numPr>
          <w:ilvl w:val="0"/>
          <w:numId w:val="5"/>
        </w:numPr>
        <w:spacing w:after="0" w:line="240" w:lineRule="auto"/>
      </w:pPr>
      <w:r>
        <w:t>Reliable, responsible, and punctual</w:t>
      </w:r>
    </w:p>
    <w:p w14:paraId="147E750C" w14:textId="77777777" w:rsidR="00011EFC" w:rsidRDefault="00011EFC" w:rsidP="00011EFC">
      <w:pPr>
        <w:spacing w:after="0" w:line="240" w:lineRule="auto"/>
        <w:contextualSpacing/>
      </w:pPr>
    </w:p>
    <w:p w14:paraId="525D0D92" w14:textId="77777777" w:rsidR="00011EFC" w:rsidRDefault="00011EFC" w:rsidP="00011EFC">
      <w:pPr>
        <w:spacing w:after="0" w:line="240" w:lineRule="auto"/>
        <w:contextualSpacing/>
      </w:pPr>
      <w:r>
        <w:t>Benefits</w:t>
      </w:r>
    </w:p>
    <w:p w14:paraId="56DE8D6D" w14:textId="77777777" w:rsidR="00011EFC" w:rsidRDefault="00011EFC" w:rsidP="00011EFC">
      <w:pPr>
        <w:spacing w:after="0" w:line="240" w:lineRule="auto"/>
        <w:contextualSpacing/>
      </w:pPr>
    </w:p>
    <w:p w14:paraId="32E48450" w14:textId="5901A84C" w:rsidR="00011EFC" w:rsidRDefault="00011EFC" w:rsidP="00011EFC">
      <w:pPr>
        <w:pStyle w:val="ListParagraph"/>
        <w:numPr>
          <w:ilvl w:val="0"/>
          <w:numId w:val="6"/>
        </w:numPr>
        <w:spacing w:after="0" w:line="240" w:lineRule="auto"/>
      </w:pPr>
      <w:r>
        <w:t>Hands-on ministry experience within a Church of Christ congregation</w:t>
      </w:r>
    </w:p>
    <w:p w14:paraId="03B4B241" w14:textId="39F64336" w:rsidR="00011EFC" w:rsidRDefault="00011EFC" w:rsidP="00011EFC">
      <w:pPr>
        <w:pStyle w:val="ListParagraph"/>
        <w:numPr>
          <w:ilvl w:val="0"/>
          <w:numId w:val="6"/>
        </w:numPr>
        <w:spacing w:after="0" w:line="240" w:lineRule="auto"/>
      </w:pPr>
      <w:r>
        <w:t>Mentorship and opportunities for spiritual growth</w:t>
      </w:r>
    </w:p>
    <w:p w14:paraId="46271C23" w14:textId="30280FE3" w:rsidR="00011EFC" w:rsidRDefault="00011EFC" w:rsidP="00011EFC">
      <w:pPr>
        <w:pStyle w:val="ListParagraph"/>
        <w:numPr>
          <w:ilvl w:val="0"/>
          <w:numId w:val="6"/>
        </w:numPr>
        <w:spacing w:after="0" w:line="240" w:lineRule="auto"/>
      </w:pPr>
      <w:r>
        <w:t>Potential to receive academic credit (depending on school approval)</w:t>
      </w:r>
    </w:p>
    <w:p w14:paraId="656F5137" w14:textId="624A5C41" w:rsidR="00011EFC" w:rsidRDefault="00011EFC" w:rsidP="00011EFC">
      <w:pPr>
        <w:pStyle w:val="ListParagraph"/>
        <w:numPr>
          <w:ilvl w:val="0"/>
          <w:numId w:val="6"/>
        </w:numPr>
        <w:spacing w:after="0" w:line="240" w:lineRule="auto"/>
      </w:pPr>
      <w:r>
        <w:t>Letters of recommendation available upon successful completion</w:t>
      </w:r>
    </w:p>
    <w:p w14:paraId="760E19D0" w14:textId="636D620A" w:rsidR="00EB0D05" w:rsidRDefault="00011EFC" w:rsidP="00011EFC">
      <w:pPr>
        <w:pStyle w:val="ListParagraph"/>
        <w:numPr>
          <w:ilvl w:val="0"/>
          <w:numId w:val="6"/>
        </w:numPr>
        <w:spacing w:after="0" w:line="240" w:lineRule="auto"/>
      </w:pPr>
      <w:r>
        <w:t>Connect and build relationships within the local church community</w:t>
      </w:r>
    </w:p>
    <w:p w14:paraId="7656FF28" w14:textId="1657E255" w:rsidR="002D77DE" w:rsidRDefault="002D77DE" w:rsidP="002D77DE">
      <w:pPr>
        <w:spacing w:after="0" w:line="240" w:lineRule="auto"/>
      </w:pPr>
    </w:p>
    <w:p w14:paraId="63CC352A" w14:textId="4F33F9E4" w:rsidR="002D77DE" w:rsidRDefault="002D77DE" w:rsidP="002D77DE">
      <w:pPr>
        <w:spacing w:after="0" w:line="240" w:lineRule="auto"/>
      </w:pPr>
      <w:r>
        <w:t xml:space="preserve">For more information or to apply, contact: </w:t>
      </w:r>
      <w:r>
        <w:t>Jim Hinton</w:t>
      </w:r>
      <w:r>
        <w:t>, minister</w:t>
      </w:r>
    </w:p>
    <w:p w14:paraId="418C0DF5" w14:textId="77777777" w:rsidR="002D77DE" w:rsidRDefault="002D77DE" w:rsidP="002D77DE">
      <w:pPr>
        <w:spacing w:after="0" w:line="240" w:lineRule="auto"/>
      </w:pPr>
      <w:r>
        <w:t>Church: 763.494.4224</w:t>
      </w:r>
    </w:p>
    <w:p w14:paraId="35004E6A" w14:textId="77777777" w:rsidR="002D77DE" w:rsidRDefault="002D77DE" w:rsidP="002D77DE">
      <w:pPr>
        <w:spacing w:after="0" w:line="240" w:lineRule="auto"/>
      </w:pPr>
      <w:r>
        <w:t>Cell: 619.322.5907</w:t>
      </w:r>
    </w:p>
    <w:p w14:paraId="44929166" w14:textId="4B0151D5" w:rsidR="002D77DE" w:rsidRDefault="002D77DE" w:rsidP="002D77DE">
      <w:pPr>
        <w:spacing w:after="0" w:line="240" w:lineRule="auto"/>
      </w:pPr>
      <w:hyperlink r:id="rId5" w:history="1">
        <w:r w:rsidRPr="00DE05BB">
          <w:rPr>
            <w:rStyle w:val="Hyperlink"/>
          </w:rPr>
          <w:t>www.northernl</w:t>
        </w:r>
        <w:r w:rsidRPr="00DE05BB">
          <w:rPr>
            <w:rStyle w:val="Hyperlink"/>
          </w:rPr>
          <w:t>i</w:t>
        </w:r>
        <w:r w:rsidRPr="00DE05BB">
          <w:rPr>
            <w:rStyle w:val="Hyperlink"/>
          </w:rPr>
          <w:t>ghtchurch.com</w:t>
        </w:r>
      </w:hyperlink>
      <w:r>
        <w:t xml:space="preserve">  </w:t>
      </w:r>
    </w:p>
    <w:sectPr w:rsidR="002D7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79E"/>
    <w:multiLevelType w:val="multilevel"/>
    <w:tmpl w:val="E848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E24C1"/>
    <w:multiLevelType w:val="multilevel"/>
    <w:tmpl w:val="9802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A71695"/>
    <w:multiLevelType w:val="hybridMultilevel"/>
    <w:tmpl w:val="F074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50C20"/>
    <w:multiLevelType w:val="hybridMultilevel"/>
    <w:tmpl w:val="A3B0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A6303"/>
    <w:multiLevelType w:val="hybridMultilevel"/>
    <w:tmpl w:val="855A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7A5766"/>
    <w:multiLevelType w:val="multilevel"/>
    <w:tmpl w:val="6DDE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FC"/>
    <w:rsid w:val="00011EFC"/>
    <w:rsid w:val="000567D5"/>
    <w:rsid w:val="00141ED1"/>
    <w:rsid w:val="002D77DE"/>
    <w:rsid w:val="00EB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19D1"/>
  <w15:chartTrackingRefBased/>
  <w15:docId w15:val="{2C49C715-3671-4A72-B239-1B1BB0B4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EFC"/>
    <w:pPr>
      <w:ind w:left="720"/>
      <w:contextualSpacing/>
    </w:pPr>
  </w:style>
  <w:style w:type="character" w:styleId="Hyperlink">
    <w:name w:val="Hyperlink"/>
    <w:basedOn w:val="DefaultParagraphFont"/>
    <w:uiPriority w:val="99"/>
    <w:unhideWhenUsed/>
    <w:rsid w:val="002D77DE"/>
    <w:rPr>
      <w:color w:val="0563C1" w:themeColor="hyperlink"/>
      <w:u w:val="single"/>
    </w:rPr>
  </w:style>
  <w:style w:type="character" w:styleId="UnresolvedMention">
    <w:name w:val="Unresolved Mention"/>
    <w:basedOn w:val="DefaultParagraphFont"/>
    <w:uiPriority w:val="99"/>
    <w:semiHidden/>
    <w:unhideWhenUsed/>
    <w:rsid w:val="002D77DE"/>
    <w:rPr>
      <w:color w:val="605E5C"/>
      <w:shd w:val="clear" w:color="auto" w:fill="E1DFDD"/>
    </w:rPr>
  </w:style>
  <w:style w:type="character" w:styleId="FollowedHyperlink">
    <w:name w:val="FollowedHyperlink"/>
    <w:basedOn w:val="DefaultParagraphFont"/>
    <w:uiPriority w:val="99"/>
    <w:semiHidden/>
    <w:unhideWhenUsed/>
    <w:rsid w:val="002D77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780241">
      <w:bodyDiv w:val="1"/>
      <w:marLeft w:val="0"/>
      <w:marRight w:val="0"/>
      <w:marTop w:val="0"/>
      <w:marBottom w:val="0"/>
      <w:divBdr>
        <w:top w:val="none" w:sz="0" w:space="0" w:color="auto"/>
        <w:left w:val="none" w:sz="0" w:space="0" w:color="auto"/>
        <w:bottom w:val="none" w:sz="0" w:space="0" w:color="auto"/>
        <w:right w:val="none" w:sz="0" w:space="0" w:color="auto"/>
      </w:divBdr>
    </w:div>
    <w:div w:id="1245996191">
      <w:bodyDiv w:val="1"/>
      <w:marLeft w:val="0"/>
      <w:marRight w:val="0"/>
      <w:marTop w:val="0"/>
      <w:marBottom w:val="0"/>
      <w:divBdr>
        <w:top w:val="none" w:sz="0" w:space="0" w:color="auto"/>
        <w:left w:val="none" w:sz="0" w:space="0" w:color="auto"/>
        <w:bottom w:val="none" w:sz="0" w:space="0" w:color="auto"/>
        <w:right w:val="none" w:sz="0" w:space="0" w:color="auto"/>
      </w:divBdr>
      <w:divsChild>
        <w:div w:id="393088801">
          <w:marLeft w:val="0"/>
          <w:marRight w:val="0"/>
          <w:marTop w:val="0"/>
          <w:marBottom w:val="0"/>
          <w:divBdr>
            <w:top w:val="none" w:sz="0" w:space="0" w:color="auto"/>
            <w:left w:val="none" w:sz="0" w:space="0" w:color="auto"/>
            <w:bottom w:val="none" w:sz="0" w:space="0" w:color="auto"/>
            <w:right w:val="none" w:sz="0" w:space="0" w:color="auto"/>
          </w:divBdr>
        </w:div>
        <w:div w:id="1673294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rthernlightchurc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Magner, Brent</dc:creator>
  <cp:keywords/>
  <dc:description/>
  <cp:lastModifiedBy>Magner, Brent</cp:lastModifiedBy>
  <cp:revision>2</cp:revision>
  <dcterms:created xsi:type="dcterms:W3CDTF">2026-02-12T15:52:00Z</dcterms:created>
  <dcterms:modified xsi:type="dcterms:W3CDTF">2026-02-12T16:01:00Z</dcterms:modified>
</cp:coreProperties>
</file>